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6009" w14:textId="0E7A317C" w:rsidR="00FF46B2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8DCAB0E" wp14:editId="1536DBDB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486495" cy="323850"/>
            <wp:effectExtent l="0" t="0" r="8890" b="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u w:val="single"/>
        </w:rPr>
        <w:t>Factorising Monic Quadratics GREEN</w:t>
      </w:r>
    </w:p>
    <w:p w14:paraId="4718D8FA" w14:textId="5D438F17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03D55A06" w14:textId="786AA07B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 in the factorised answers:</w:t>
      </w:r>
    </w:p>
    <w:p w14:paraId="2D9B763C" w14:textId="77777777" w:rsidR="00923B59" w:rsidRP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W w:w="1020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2"/>
        <w:gridCol w:w="5102"/>
      </w:tblGrid>
      <w:tr w:rsidR="00923B59" w:rsidRPr="00923B59" w14:paraId="70D11FB1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101F332" w14:textId="77777777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B59">
              <w:rPr>
                <w:rFonts w:ascii="Arial" w:hAnsi="Arial" w:cs="Arial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2DBAEE3" w14:textId="77777777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B59">
              <w:rPr>
                <w:rFonts w:ascii="Arial" w:hAnsi="Arial" w:cs="Arial"/>
                <w:b/>
                <w:bCs/>
                <w:sz w:val="28"/>
                <w:szCs w:val="28"/>
              </w:rPr>
              <w:t>Answer</w:t>
            </w:r>
          </w:p>
        </w:tc>
      </w:tr>
      <w:tr w:rsidR="00923B59" w:rsidRPr="00923B59" w14:paraId="2A0279B5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B26D" w14:textId="6071E272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x²+8x+12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6BFED371" w14:textId="4412BC26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05296967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3DEB5" w14:textId="0F05DD06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x²+14x+48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7B83AA4E" w14:textId="1DC8C9DC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0D1E7974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39A9" w14:textId="375B9820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x²+15x+56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1659C670" w14:textId="3AF4BE69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742407C8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048C" w14:textId="6D40899A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x²-12x+27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7E894B8B" w14:textId="5A39928B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5E6B85BA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B8044" w14:textId="0DF7C4A5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x²-3x+2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5C8466E0" w14:textId="6DB7B483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4816E389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60F0E" w14:textId="7D80333E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x²-x-56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43AC67CC" w14:textId="3B94F383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4EEAE869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E439" w14:textId="0738684C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x²+4x-21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48F7364C" w14:textId="5C4EAE0C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5A908FEC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E614" w14:textId="23AF1AB4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x²-9x-10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2FA15041" w14:textId="5177EACF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06D4C147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E476B" w14:textId="1B329725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x²-36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2E36C949" w14:textId="0077E8FC" w:rsidR="00923B59" w:rsidRPr="00923B59" w:rsidRDefault="00923B59" w:rsidP="00923B5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A2F470" w14:textId="627FBD11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E31A29A" w14:textId="61F96FA4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93CDAA5" w14:textId="2721C613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1357FDE" w14:textId="77777777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01FAF078" wp14:editId="12E7D269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486495" cy="323850"/>
            <wp:effectExtent l="0" t="0" r="889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u w:val="single"/>
        </w:rPr>
        <w:t>Factorising Monic Quadratics GREEN</w:t>
      </w:r>
    </w:p>
    <w:p w14:paraId="1C771F79" w14:textId="4F59FDD1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0A952308" w14:textId="77777777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 in the factorised answers:</w:t>
      </w:r>
    </w:p>
    <w:p w14:paraId="4A6B1F1B" w14:textId="77777777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1020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2"/>
        <w:gridCol w:w="5102"/>
      </w:tblGrid>
      <w:tr w:rsidR="00923B59" w:rsidRPr="00923B59" w14:paraId="0C5BEEFD" w14:textId="77777777" w:rsidTr="008862A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20FF24CC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B59">
              <w:rPr>
                <w:rFonts w:ascii="Arial" w:hAnsi="Arial" w:cs="Arial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773376A7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B59">
              <w:rPr>
                <w:rFonts w:ascii="Arial" w:hAnsi="Arial" w:cs="Arial"/>
                <w:b/>
                <w:bCs/>
                <w:sz w:val="28"/>
                <w:szCs w:val="28"/>
              </w:rPr>
              <w:t>Answer</w:t>
            </w:r>
          </w:p>
        </w:tc>
      </w:tr>
      <w:tr w:rsidR="00923B59" w:rsidRPr="00923B59" w14:paraId="105F0B1D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C1F60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x²+8x+12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267C79F2" w14:textId="1331C099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1F5A6CB1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14FA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x²+14x+48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34439290" w14:textId="76B67822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04591D58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875A0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x²+15x+56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3E956539" w14:textId="512BB1CA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2E249C6C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6014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x²-12x+27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20BDD86D" w14:textId="1450772A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3C31F2FB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B85F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x²-3x+2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6A5AE5E2" w14:textId="6DF8457F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05B80B7B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65E4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x²-x-56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2BA8CC72" w14:textId="688EFEAA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18082C7B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2DE7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x²+4x-21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28F69D95" w14:textId="50CC9E64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792CB045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3760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x²-9x-10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531C210C" w14:textId="54E54BFA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3B59" w:rsidRPr="00923B59" w14:paraId="42FC79C6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34698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x²-36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5B68150D" w14:textId="7BA09400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151C3B" w14:textId="4B963A33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64DC2846" wp14:editId="6D01E32A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486495" cy="323850"/>
            <wp:effectExtent l="0" t="0" r="889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u w:val="single"/>
        </w:rPr>
        <w:t xml:space="preserve">Factorising Monic Quadratics </w:t>
      </w:r>
      <w:r>
        <w:rPr>
          <w:rFonts w:ascii="Arial" w:hAnsi="Arial" w:cs="Arial"/>
          <w:sz w:val="28"/>
          <w:szCs w:val="28"/>
          <w:u w:val="single"/>
        </w:rPr>
        <w:t>AMBER</w:t>
      </w:r>
    </w:p>
    <w:p w14:paraId="35E8DA34" w14:textId="166DA3AE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644F37A2" w14:textId="0E253298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jumbled-up answers to help you factorise the questions:</w:t>
      </w:r>
    </w:p>
    <w:p w14:paraId="072CFF6A" w14:textId="77777777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1020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2"/>
        <w:gridCol w:w="5102"/>
      </w:tblGrid>
      <w:tr w:rsidR="00923B59" w:rsidRPr="00923B59" w14:paraId="721165A7" w14:textId="77777777" w:rsidTr="008862A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4107BD67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B59">
              <w:rPr>
                <w:rFonts w:ascii="Arial" w:hAnsi="Arial" w:cs="Arial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60FA0151" w14:textId="77777777" w:rsidR="00923B59" w:rsidRPr="00923B59" w:rsidRDefault="00923B59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B59">
              <w:rPr>
                <w:rFonts w:ascii="Arial" w:hAnsi="Arial" w:cs="Arial"/>
                <w:b/>
                <w:bCs/>
                <w:sz w:val="28"/>
                <w:szCs w:val="28"/>
              </w:rPr>
              <w:t>Answer</w:t>
            </w:r>
          </w:p>
        </w:tc>
      </w:tr>
      <w:tr w:rsidR="00AF48EC" w:rsidRPr="00923B59" w14:paraId="2A6A7D7E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5A0B8" w14:textId="77777777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x²+8x+12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5BA37FCB" w14:textId="59A30801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(x-8)(x+7)</m:t>
                </m:r>
              </m:oMath>
            </m:oMathPara>
          </w:p>
        </w:tc>
      </w:tr>
      <w:tr w:rsidR="00AF48EC" w:rsidRPr="00923B59" w14:paraId="1FC3DF1B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1015" w14:textId="77777777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x²+14x+48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573ED024" w14:textId="74C45BC0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(x+7)(x+8)</m:t>
                </m:r>
              </m:oMath>
            </m:oMathPara>
          </w:p>
        </w:tc>
      </w:tr>
      <w:tr w:rsidR="00AF48EC" w:rsidRPr="00923B59" w14:paraId="46BC89FD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C31C" w14:textId="77777777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x²+15x+56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5A13DAC4" w14:textId="10203DC1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(x+6)(x-6)</m:t>
                </m:r>
              </m:oMath>
            </m:oMathPara>
          </w:p>
        </w:tc>
      </w:tr>
      <w:tr w:rsidR="00AF48EC" w:rsidRPr="00923B59" w14:paraId="7BAA4E8E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68142" w14:textId="77777777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x²-12x+27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76998C5A" w14:textId="1FF83746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(x-3)(x-9)</m:t>
                </m:r>
              </m:oMath>
            </m:oMathPara>
          </w:p>
        </w:tc>
      </w:tr>
      <w:tr w:rsidR="00AF48EC" w:rsidRPr="00923B59" w14:paraId="0AACB5E0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9326" w14:textId="77777777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x²-3x+2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11DDF27F" w14:textId="007E94D0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(x+6)(x+2)</m:t>
                </m:r>
              </m:oMath>
            </m:oMathPara>
          </w:p>
        </w:tc>
      </w:tr>
      <w:tr w:rsidR="00AF48EC" w:rsidRPr="00923B59" w14:paraId="15061BAB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A0DA5" w14:textId="77777777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x²-x-56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487A406B" w14:textId="02451646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(x+7)(x-3)</m:t>
                </m:r>
              </m:oMath>
            </m:oMathPara>
          </w:p>
        </w:tc>
      </w:tr>
      <w:tr w:rsidR="00AF48EC" w:rsidRPr="00923B59" w14:paraId="7866A617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3DF3" w14:textId="77777777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x²+4x-21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55354A0D" w14:textId="69C844D0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(x+6)(x+8)</m:t>
                </m:r>
              </m:oMath>
            </m:oMathPara>
          </w:p>
        </w:tc>
      </w:tr>
      <w:tr w:rsidR="00AF48EC" w:rsidRPr="00923B59" w14:paraId="14929D60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CA9A" w14:textId="77777777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x²-9x-10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0DAF2E5F" w14:textId="60C12CF8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(x-10)(x+1)</m:t>
                </m:r>
              </m:oMath>
            </m:oMathPara>
          </w:p>
        </w:tc>
      </w:tr>
      <w:tr w:rsidR="00AF48EC" w:rsidRPr="00923B59" w14:paraId="7EF71A38" w14:textId="77777777" w:rsidTr="00923B5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1B74" w14:textId="77777777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x²-36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00A61819" w14:textId="461A953E" w:rsidR="00AF48EC" w:rsidRPr="00923B59" w:rsidRDefault="00AF48EC" w:rsidP="00AF48E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(x-2)(x-1)</m:t>
                </m:r>
              </m:oMath>
            </m:oMathPara>
          </w:p>
        </w:tc>
      </w:tr>
    </w:tbl>
    <w:p w14:paraId="68B5DDD0" w14:textId="77777777" w:rsid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40B6987" w14:textId="77777777" w:rsidR="00923B59" w:rsidRP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02F4F1E" w14:textId="77777777" w:rsidR="00923B59" w:rsidRPr="00923B59" w:rsidRDefault="00923B59" w:rsidP="00923B5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FC8477D" w14:textId="77777777" w:rsidR="00AF48EC" w:rsidRDefault="00AF48EC" w:rsidP="00AF48EC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13BEE01E" wp14:editId="1CA8A509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486495" cy="323850"/>
            <wp:effectExtent l="0" t="0" r="889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u w:val="single"/>
        </w:rPr>
        <w:t>Factorising Monic Quadratics AMBER</w:t>
      </w:r>
    </w:p>
    <w:p w14:paraId="316B5995" w14:textId="77777777" w:rsidR="00AF48EC" w:rsidRDefault="00AF48EC" w:rsidP="00AF48EC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7E58746E" w14:textId="77777777" w:rsidR="00AF48EC" w:rsidRDefault="00AF48EC" w:rsidP="00AF48E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jumbled-up answers to help you factorise the questions:</w:t>
      </w:r>
    </w:p>
    <w:p w14:paraId="22778EDB" w14:textId="77777777" w:rsidR="00AF48EC" w:rsidRDefault="00AF48EC" w:rsidP="00AF48EC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1020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2"/>
        <w:gridCol w:w="5102"/>
      </w:tblGrid>
      <w:tr w:rsidR="00AF48EC" w:rsidRPr="00923B59" w14:paraId="7865CD94" w14:textId="77777777" w:rsidTr="008862A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5FB03ACD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B59">
              <w:rPr>
                <w:rFonts w:ascii="Arial" w:hAnsi="Arial" w:cs="Arial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  <w:hideMark/>
          </w:tcPr>
          <w:p w14:paraId="06CCC31C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B59">
              <w:rPr>
                <w:rFonts w:ascii="Arial" w:hAnsi="Arial" w:cs="Arial"/>
                <w:b/>
                <w:bCs/>
                <w:sz w:val="28"/>
                <w:szCs w:val="28"/>
              </w:rPr>
              <w:t>Answer</w:t>
            </w:r>
          </w:p>
        </w:tc>
      </w:tr>
      <w:tr w:rsidR="00AF48EC" w:rsidRPr="00923B59" w14:paraId="59BC68BE" w14:textId="77777777" w:rsidTr="008862A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CA0BF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x²+8x+12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51FFB480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(x-8)(x+7)</m:t>
                </m:r>
              </m:oMath>
            </m:oMathPara>
          </w:p>
        </w:tc>
      </w:tr>
      <w:tr w:rsidR="00AF48EC" w:rsidRPr="00923B59" w14:paraId="0CE54792" w14:textId="77777777" w:rsidTr="008862A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B1D7D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x²+14x+48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4176FD6E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(x+7)(x+8)</m:t>
                </m:r>
              </m:oMath>
            </m:oMathPara>
          </w:p>
        </w:tc>
      </w:tr>
      <w:tr w:rsidR="00AF48EC" w:rsidRPr="00923B59" w14:paraId="108F4555" w14:textId="77777777" w:rsidTr="008862A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6103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x²+15x+56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77519A09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(x+6)(x-6)</m:t>
                </m:r>
              </m:oMath>
            </m:oMathPara>
          </w:p>
        </w:tc>
      </w:tr>
      <w:tr w:rsidR="00AF48EC" w:rsidRPr="00923B59" w14:paraId="5C7FF63A" w14:textId="77777777" w:rsidTr="008862A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7D4F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x²-12x+27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7ACB18B6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(x-3)(x-9)</m:t>
                </m:r>
              </m:oMath>
            </m:oMathPara>
          </w:p>
        </w:tc>
      </w:tr>
      <w:tr w:rsidR="00AF48EC" w:rsidRPr="00923B59" w14:paraId="2307D732" w14:textId="77777777" w:rsidTr="008862A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EF81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x²-3x+2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4891F8EF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(x+6)(x+2)</m:t>
                </m:r>
              </m:oMath>
            </m:oMathPara>
          </w:p>
        </w:tc>
      </w:tr>
      <w:tr w:rsidR="00AF48EC" w:rsidRPr="00923B59" w14:paraId="0734B08F" w14:textId="77777777" w:rsidTr="008862A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61FE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x²-x-56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27D73C65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(x+7)(x-3)</m:t>
                </m:r>
              </m:oMath>
            </m:oMathPara>
          </w:p>
        </w:tc>
      </w:tr>
      <w:tr w:rsidR="00AF48EC" w:rsidRPr="00923B59" w14:paraId="3F93255F" w14:textId="77777777" w:rsidTr="008862A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0477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x²+4x-21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63C60AA4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(x+6)(x+8)</m:t>
                </m:r>
              </m:oMath>
            </m:oMathPara>
          </w:p>
        </w:tc>
      </w:tr>
      <w:tr w:rsidR="00AF48EC" w:rsidRPr="00923B59" w14:paraId="77A0EC19" w14:textId="77777777" w:rsidTr="008862A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D87A7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x²-9x-10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2119D8DA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(x-10)(x+1)</m:t>
                </m:r>
              </m:oMath>
            </m:oMathPara>
          </w:p>
        </w:tc>
      </w:tr>
      <w:tr w:rsidR="00AF48EC" w:rsidRPr="00923B59" w14:paraId="030D6708" w14:textId="77777777" w:rsidTr="008862A9">
        <w:trPr>
          <w:trHeight w:val="454"/>
          <w:jc w:val="center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E712B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x²-36</m:t>
                </m:r>
              </m:oMath>
            </m:oMathPara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44" w:type="dxa"/>
              <w:bottom w:w="54" w:type="dxa"/>
              <w:right w:w="144" w:type="dxa"/>
            </w:tcMar>
            <w:vAlign w:val="center"/>
          </w:tcPr>
          <w:p w14:paraId="3A9862A7" w14:textId="77777777" w:rsidR="00AF48EC" w:rsidRPr="00923B59" w:rsidRDefault="00AF48EC" w:rsidP="008862A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(x-2)(x-1)</m:t>
                </m:r>
              </m:oMath>
            </m:oMathPara>
          </w:p>
        </w:tc>
      </w:tr>
    </w:tbl>
    <w:p w14:paraId="49DC3DA3" w14:textId="2A2422DA" w:rsidR="00923B59" w:rsidRDefault="00AF48EC" w:rsidP="00AF48EC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79A10B95" wp14:editId="32463A15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486495" cy="323850"/>
            <wp:effectExtent l="0" t="0" r="889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u w:val="single"/>
        </w:rPr>
        <w:t xml:space="preserve">Factorising Monic Quadratics </w:t>
      </w:r>
      <w:r>
        <w:rPr>
          <w:rFonts w:ascii="Arial" w:hAnsi="Arial" w:cs="Arial"/>
          <w:sz w:val="28"/>
          <w:szCs w:val="28"/>
          <w:u w:val="single"/>
        </w:rPr>
        <w:t>RED</w:t>
      </w:r>
    </w:p>
    <w:p w14:paraId="4759E1CE" w14:textId="5E388928" w:rsidR="00AF48EC" w:rsidRDefault="00AF48EC" w:rsidP="00AF48E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7"/>
        <w:gridCol w:w="1417"/>
        <w:gridCol w:w="1417"/>
        <w:gridCol w:w="1417"/>
        <w:gridCol w:w="2268"/>
      </w:tblGrid>
      <w:tr w:rsidR="003F7E7C" w:rsidRPr="003F7E7C" w14:paraId="4DE98365" w14:textId="77777777" w:rsidTr="003F7E7C">
        <w:trPr>
          <w:trHeight w:val="686"/>
        </w:trPr>
        <w:tc>
          <w:tcPr>
            <w:tcW w:w="2268" w:type="dxa"/>
            <w:shd w:val="clear" w:color="auto" w:fill="auto"/>
            <w:vAlign w:val="center"/>
          </w:tcPr>
          <w:p w14:paraId="15EF60B4" w14:textId="77777777" w:rsidR="003F7E7C" w:rsidRPr="003F7E7C" w:rsidRDefault="003F7E7C" w:rsidP="008862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7E7C">
              <w:rPr>
                <w:rFonts w:ascii="Arial" w:hAnsi="Arial" w:cs="Arial"/>
                <w:b/>
                <w:sz w:val="28"/>
                <w:szCs w:val="28"/>
              </w:rPr>
              <w:t>Equation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D915D" w14:textId="77777777" w:rsidR="003F7E7C" w:rsidRPr="003F7E7C" w:rsidRDefault="003F7E7C" w:rsidP="008862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7E7C">
              <w:rPr>
                <w:rFonts w:ascii="Arial" w:hAnsi="Arial" w:cs="Arial"/>
                <w:b/>
                <w:sz w:val="28"/>
                <w:szCs w:val="28"/>
              </w:rPr>
              <w:t xml:space="preserve">Product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E6A8F" w14:textId="77777777" w:rsidR="003F7E7C" w:rsidRPr="003F7E7C" w:rsidRDefault="003F7E7C" w:rsidP="008862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7E7C">
              <w:rPr>
                <w:rFonts w:ascii="Arial" w:hAnsi="Arial" w:cs="Arial"/>
                <w:b/>
                <w:sz w:val="28"/>
                <w:szCs w:val="28"/>
              </w:rPr>
              <w:t xml:space="preserve">Sum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ADE9F" w14:textId="6B719ECC" w:rsidR="003F7E7C" w:rsidRPr="003F7E7C" w:rsidRDefault="003F7E7C" w:rsidP="008862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Factors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EB382D" w14:textId="56F45276" w:rsidR="003F7E7C" w:rsidRPr="003F7E7C" w:rsidRDefault="003F7E7C" w:rsidP="008862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8C7ECE" w14:textId="67A3BD5C" w:rsidR="003F7E7C" w:rsidRPr="003F7E7C" w:rsidRDefault="003F7E7C" w:rsidP="008862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Answer</w:t>
            </w:r>
          </w:p>
        </w:tc>
      </w:tr>
      <w:tr w:rsidR="003F7E7C" w:rsidRPr="003F7E7C" w14:paraId="70047C01" w14:textId="77777777" w:rsidTr="003F7E7C">
        <w:trPr>
          <w:trHeight w:val="1531"/>
        </w:trPr>
        <w:tc>
          <w:tcPr>
            <w:tcW w:w="2268" w:type="dxa"/>
            <w:shd w:val="clear" w:color="auto" w:fill="auto"/>
            <w:vAlign w:val="center"/>
          </w:tcPr>
          <w:p w14:paraId="12629C60" w14:textId="6500C3C9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x²+8x+12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6C15CAD1" w14:textId="666EAE26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+12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1B1299C2" w14:textId="09C24CC3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+8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33A15542" w14:textId="7FE8F568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7E7C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430A50" wp14:editId="085613D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179070</wp:posOffset>
                      </wp:positionV>
                      <wp:extent cx="495300" cy="267335"/>
                      <wp:effectExtent l="0" t="0" r="19050" b="1841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E7B95" id="Oval 5" o:spid="_x0000_s1026" style="position:absolute;margin-left:9.4pt;margin-top:14.1pt;width:39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" filled="f"/>
                  </w:pict>
                </mc:Fallback>
              </mc:AlternateContent>
            </w:r>
            <w:r w:rsidRPr="003F7E7C">
              <w:rPr>
                <w:rFonts w:ascii="Arial" w:hAnsi="Arial" w:cs="Arial"/>
                <w:sz w:val="28"/>
                <w:szCs w:val="28"/>
              </w:rPr>
              <w:t xml:space="preserve">1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oMath>
          </w:p>
          <w:p w14:paraId="4F509E24" w14:textId="14448BE2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oMath>
            <w:r w:rsidRPr="003F7E7C">
              <w:rPr>
                <w:rFonts w:ascii="Arial" w:hAnsi="Arial" w:cs="Arial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6</m:t>
              </m:r>
            </m:oMath>
          </w:p>
          <w:p w14:paraId="62CFAAC2" w14:textId="0DC0ECDA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oMath>
            <w:r w:rsidRPr="003F7E7C">
              <w:rPr>
                <w:rFonts w:ascii="Arial" w:hAnsi="Arial" w:cs="Arial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oMath>
          </w:p>
        </w:tc>
        <w:tc>
          <w:tcPr>
            <w:tcW w:w="1417" w:type="dxa"/>
            <w:shd w:val="clear" w:color="auto" w:fill="auto"/>
            <w:vAlign w:val="center"/>
          </w:tcPr>
          <w:p w14:paraId="53D6D2F4" w14:textId="0D0BA039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+2</m:t>
              </m:r>
            </m:oMath>
            <w:r w:rsidRPr="003F7E7C">
              <w:rPr>
                <w:rFonts w:ascii="Arial" w:hAnsi="Arial" w:cs="Arial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+6</m:t>
              </m:r>
            </m:oMath>
          </w:p>
        </w:tc>
        <w:tc>
          <w:tcPr>
            <w:tcW w:w="2268" w:type="dxa"/>
            <w:shd w:val="clear" w:color="auto" w:fill="auto"/>
            <w:vAlign w:val="center"/>
          </w:tcPr>
          <w:p w14:paraId="7367CBDB" w14:textId="064BDF73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(x+2)(x+6)</m:t>
                </m:r>
              </m:oMath>
            </m:oMathPara>
          </w:p>
        </w:tc>
      </w:tr>
      <w:tr w:rsidR="003F7E7C" w:rsidRPr="003F7E7C" w14:paraId="1CB9993C" w14:textId="77777777" w:rsidTr="003F7E7C">
        <w:trPr>
          <w:trHeight w:val="1531"/>
        </w:trPr>
        <w:tc>
          <w:tcPr>
            <w:tcW w:w="2268" w:type="dxa"/>
            <w:shd w:val="clear" w:color="auto" w:fill="auto"/>
            <w:vAlign w:val="center"/>
          </w:tcPr>
          <w:p w14:paraId="77161E7B" w14:textId="3A504D46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x²+14x+48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269C5915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1252F8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05D3D9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9D3147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785DF6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7E7C" w:rsidRPr="003F7E7C" w14:paraId="79ABA911" w14:textId="77777777" w:rsidTr="003F7E7C">
        <w:trPr>
          <w:trHeight w:val="1531"/>
        </w:trPr>
        <w:tc>
          <w:tcPr>
            <w:tcW w:w="2268" w:type="dxa"/>
            <w:shd w:val="clear" w:color="auto" w:fill="auto"/>
            <w:vAlign w:val="center"/>
          </w:tcPr>
          <w:p w14:paraId="173857BC" w14:textId="6CA68CA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x²+15x+56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678A7EF7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35C85C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544A35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AFDCD3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B75103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7E7C" w:rsidRPr="003F7E7C" w14:paraId="38062723" w14:textId="77777777" w:rsidTr="003F7E7C">
        <w:trPr>
          <w:trHeight w:val="1531"/>
        </w:trPr>
        <w:tc>
          <w:tcPr>
            <w:tcW w:w="2268" w:type="dxa"/>
            <w:shd w:val="clear" w:color="auto" w:fill="auto"/>
            <w:vAlign w:val="center"/>
          </w:tcPr>
          <w:p w14:paraId="4981EE3B" w14:textId="525075CC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x²-12x+27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189D2D6B" w14:textId="78745486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+27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60E42F7F" w14:textId="692D7964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-12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2CFEFBDF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116098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B3851B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7E7C" w:rsidRPr="003F7E7C" w14:paraId="14A30FF2" w14:textId="77777777" w:rsidTr="003F7E7C">
        <w:trPr>
          <w:trHeight w:val="1531"/>
        </w:trPr>
        <w:tc>
          <w:tcPr>
            <w:tcW w:w="2268" w:type="dxa"/>
            <w:shd w:val="clear" w:color="auto" w:fill="auto"/>
            <w:vAlign w:val="center"/>
          </w:tcPr>
          <w:p w14:paraId="5F184ABF" w14:textId="3E1E1B2F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  <w:lang w:val="en-US" w:eastAsia="ja-JP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x²-3x+2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41F863D8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1B22DE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1590D7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625B0E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4BDE7C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7E7C" w:rsidRPr="003F7E7C" w14:paraId="51385C1A" w14:textId="77777777" w:rsidTr="003F7E7C">
        <w:trPr>
          <w:trHeight w:val="1531"/>
        </w:trPr>
        <w:tc>
          <w:tcPr>
            <w:tcW w:w="2268" w:type="dxa"/>
            <w:shd w:val="clear" w:color="auto" w:fill="auto"/>
            <w:vAlign w:val="center"/>
          </w:tcPr>
          <w:p w14:paraId="4EA762AC" w14:textId="07F6BF2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x²-x-56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06813D53" w14:textId="09FA684B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-56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271A4EA7" w14:textId="62279874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37482AAB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99BF54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4DF838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7E7C" w:rsidRPr="003F7E7C" w14:paraId="31D02D22" w14:textId="77777777" w:rsidTr="003F7E7C">
        <w:trPr>
          <w:trHeight w:val="1531"/>
        </w:trPr>
        <w:tc>
          <w:tcPr>
            <w:tcW w:w="2268" w:type="dxa"/>
            <w:shd w:val="clear" w:color="auto" w:fill="auto"/>
            <w:vAlign w:val="center"/>
          </w:tcPr>
          <w:p w14:paraId="7A323087" w14:textId="1D3A8D84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x²+4x-21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727C9823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E5628A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020A4B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51C7FF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725915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7E7C" w:rsidRPr="003F7E7C" w14:paraId="423ED2D3" w14:textId="77777777" w:rsidTr="003F7E7C">
        <w:trPr>
          <w:trHeight w:val="1531"/>
        </w:trPr>
        <w:tc>
          <w:tcPr>
            <w:tcW w:w="2268" w:type="dxa"/>
            <w:shd w:val="clear" w:color="auto" w:fill="auto"/>
            <w:vAlign w:val="center"/>
          </w:tcPr>
          <w:p w14:paraId="1A60352A" w14:textId="277FFA2C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x²-9x-10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77E44E7E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A4277F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8BE006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1DF216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DD20C4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7E7C" w:rsidRPr="003F7E7C" w14:paraId="2DBEFE6E" w14:textId="77777777" w:rsidTr="003F7E7C">
        <w:trPr>
          <w:trHeight w:val="1531"/>
        </w:trPr>
        <w:tc>
          <w:tcPr>
            <w:tcW w:w="2268" w:type="dxa"/>
            <w:shd w:val="clear" w:color="auto" w:fill="auto"/>
            <w:vAlign w:val="center"/>
          </w:tcPr>
          <w:p w14:paraId="7F2AB766" w14:textId="53C3045D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x²-36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24CAC096" w14:textId="26C82FA6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-36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114B1023" w14:textId="5F4BA13C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1417" w:type="dxa"/>
            <w:shd w:val="clear" w:color="auto" w:fill="auto"/>
            <w:vAlign w:val="center"/>
          </w:tcPr>
          <w:p w14:paraId="07B6D9CC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CE1ABD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E47DE7" w14:textId="77777777" w:rsidR="003F7E7C" w:rsidRPr="003F7E7C" w:rsidRDefault="003F7E7C" w:rsidP="003F7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9F29DE5" w14:textId="77777777" w:rsidR="00AF48EC" w:rsidRPr="00AF48EC" w:rsidRDefault="00AF48EC" w:rsidP="00AF48E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sectPr w:rsidR="00AF48EC" w:rsidRPr="00AF48EC" w:rsidSect="00923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59"/>
    <w:rsid w:val="003F7E7C"/>
    <w:rsid w:val="007C361B"/>
    <w:rsid w:val="00923B59"/>
    <w:rsid w:val="00AC2869"/>
    <w:rsid w:val="00A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854A8"/>
  <w15:chartTrackingRefBased/>
  <w15:docId w15:val="{9E9A08F4-465B-48E3-B98B-3635536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E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B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E7C"/>
    <w:rPr>
      <w:rFonts w:ascii="Times New Roman" w:eastAsia="MS Mincho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E7C"/>
    <w:rPr>
      <w:rFonts w:ascii="Times New Roman" w:eastAsia="MS Mincho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7C"/>
    <w:rPr>
      <w:rFonts w:ascii="Segoe UI" w:eastAsia="MS Mincho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AFDF658FE94AAC70CD23DBCF8E2C" ma:contentTypeVersion="10" ma:contentTypeDescription="Create a new document." ma:contentTypeScope="" ma:versionID="c7f98e4f7aa2af65a1ede296f7e09931">
  <xsd:schema xmlns:xsd="http://www.w3.org/2001/XMLSchema" xmlns:xs="http://www.w3.org/2001/XMLSchema" xmlns:p="http://schemas.microsoft.com/office/2006/metadata/properties" xmlns:ns3="831f1419-0446-499f-bdee-01680e863720" targetNamespace="http://schemas.microsoft.com/office/2006/metadata/properties" ma:root="true" ma:fieldsID="ee978020421c1b628e49aca0dbb8dfb7" ns3:_="">
    <xsd:import namespace="831f1419-0446-499f-bdee-01680e863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1419-0446-499f-bdee-01680e863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63C0A-A490-46D3-8D68-741DA2194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f1419-0446-499f-bdee-01680e863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6C8C8-234B-498A-8D3D-A75D38C68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E1DE6-CF46-4123-852E-41606EADD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2020-07-17T21:01:00Z</dcterms:created>
  <dcterms:modified xsi:type="dcterms:W3CDTF">2020-07-17T21:12:00Z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0x0101006CA3AFDF658FE94AAC70CD23DBCF8E2C</vt:lpwstr>
  </property>
</Properties>
</file>